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64" w:rsidRPr="009B5364" w:rsidRDefault="008E1AA1" w:rsidP="008E1AA1">
      <w:pPr>
        <w:jc w:val="center"/>
        <w:rPr>
          <w:b/>
          <w:sz w:val="28"/>
        </w:rPr>
      </w:pPr>
      <w:bookmarkStart w:id="0" w:name="_GoBack"/>
      <w:bookmarkEnd w:id="0"/>
      <w:r w:rsidRPr="009B5364">
        <w:rPr>
          <w:b/>
          <w:sz w:val="28"/>
        </w:rPr>
        <w:t>Classical Civilizations in India and China</w:t>
      </w:r>
    </w:p>
    <w:p w:rsidR="008E1AA1" w:rsidRPr="009B5364" w:rsidRDefault="008E1AA1" w:rsidP="008E1AA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 xml:space="preserve"> Social Organization: Caste System</w:t>
      </w:r>
    </w:p>
    <w:p w:rsidR="008E1AA1" w:rsidRPr="009B5364" w:rsidRDefault="008E1AA1" w:rsidP="008E1AA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>Four Castes – occupations and social roles</w:t>
      </w:r>
    </w:p>
    <w:p w:rsidR="008E1AA1" w:rsidRPr="009B5364" w:rsidRDefault="008E1AA1" w:rsidP="008E1AA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>Brahmins – priests</w:t>
      </w:r>
    </w:p>
    <w:p w:rsidR="008E1AA1" w:rsidRPr="009B5364" w:rsidRDefault="008E1AA1" w:rsidP="008E1AA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>Kshatriyas – warriors</w:t>
      </w:r>
    </w:p>
    <w:p w:rsidR="008E1AA1" w:rsidRPr="009B5364" w:rsidRDefault="008E1AA1" w:rsidP="008E1AA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9B5364">
        <w:rPr>
          <w:rFonts w:ascii="Times New Roman" w:hAnsi="Times New Roman"/>
        </w:rPr>
        <w:t>vaishyas</w:t>
      </w:r>
      <w:proofErr w:type="spellEnd"/>
      <w:r w:rsidRPr="009B5364">
        <w:rPr>
          <w:rFonts w:ascii="Times New Roman" w:hAnsi="Times New Roman"/>
        </w:rPr>
        <w:t xml:space="preserve"> – merchants or artisans</w:t>
      </w:r>
    </w:p>
    <w:p w:rsidR="008E1AA1" w:rsidRPr="009B5364" w:rsidRDefault="008E1AA1" w:rsidP="008E1AA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9B5364">
        <w:rPr>
          <w:rFonts w:ascii="Times New Roman" w:hAnsi="Times New Roman"/>
        </w:rPr>
        <w:t>shudras</w:t>
      </w:r>
      <w:proofErr w:type="spellEnd"/>
      <w:r w:rsidRPr="009B5364">
        <w:rPr>
          <w:rFonts w:ascii="Times New Roman" w:hAnsi="Times New Roman"/>
        </w:rPr>
        <w:t xml:space="preserve"> – peasants or surfs</w:t>
      </w:r>
    </w:p>
    <w:p w:rsidR="008E1AA1" w:rsidRPr="009B5364" w:rsidRDefault="008E1AA1" w:rsidP="008E1AA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>Dalits – untouchables, those who cleaned the sewers or disposed of the dead</w:t>
      </w:r>
    </w:p>
    <w:p w:rsidR="008E1AA1" w:rsidRPr="009B5364" w:rsidRDefault="008E1AA1" w:rsidP="008E1AA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 xml:space="preserve">Evolution of Caste System – as new occupations developed, new </w:t>
      </w:r>
      <w:proofErr w:type="spellStart"/>
      <w:r w:rsidRPr="009B5364">
        <w:rPr>
          <w:rFonts w:ascii="Times New Roman" w:hAnsi="Times New Roman"/>
        </w:rPr>
        <w:t>subcasts</w:t>
      </w:r>
      <w:proofErr w:type="spellEnd"/>
      <w:r w:rsidRPr="009B5364">
        <w:rPr>
          <w:rFonts w:ascii="Times New Roman" w:hAnsi="Times New Roman"/>
        </w:rPr>
        <w:t xml:space="preserve"> formed</w:t>
      </w:r>
    </w:p>
    <w:p w:rsidR="008E1AA1" w:rsidRPr="009B5364" w:rsidRDefault="008E1AA1" w:rsidP="008E1AA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 xml:space="preserve"> New Religions Emerge in India</w:t>
      </w:r>
    </w:p>
    <w:p w:rsidR="008E1AA1" w:rsidRPr="009B5364" w:rsidRDefault="008E1AA1" w:rsidP="008E1AA1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>Jainism (</w:t>
      </w:r>
      <w:proofErr w:type="spellStart"/>
      <w:r w:rsidRPr="009B5364">
        <w:rPr>
          <w:rFonts w:ascii="Times New Roman" w:hAnsi="Times New Roman"/>
        </w:rPr>
        <w:t>Mahavir</w:t>
      </w:r>
      <w:proofErr w:type="spellEnd"/>
      <w:r w:rsidRPr="009B5364">
        <w:rPr>
          <w:rFonts w:ascii="Times New Roman" w:hAnsi="Times New Roman"/>
        </w:rPr>
        <w:t xml:space="preserve"> Jain, b. 500s BCE)– based on Hindu text Upanishads, all creatures are part of a larger soul or Brahma; show mercy to all animals, do no harm; vegetarians, can’t even kill bugs;</w:t>
      </w:r>
    </w:p>
    <w:p w:rsidR="008E1AA1" w:rsidRPr="009B5364" w:rsidRDefault="008E1AA1" w:rsidP="008E1AA1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proofErr w:type="spellStart"/>
      <w:r w:rsidRPr="009B5364">
        <w:rPr>
          <w:rFonts w:ascii="Times New Roman" w:hAnsi="Times New Roman"/>
        </w:rPr>
        <w:t>Ahisma</w:t>
      </w:r>
      <w:proofErr w:type="spellEnd"/>
      <w:r w:rsidRPr="009B5364">
        <w:rPr>
          <w:rFonts w:ascii="Times New Roman" w:hAnsi="Times New Roman"/>
        </w:rPr>
        <w:t xml:space="preserve"> – doctrine of nonviolence that influenced Gandhi</w:t>
      </w:r>
    </w:p>
    <w:p w:rsidR="008E1AA1" w:rsidRPr="009B5364" w:rsidRDefault="008E1AA1" w:rsidP="008E1AA1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 xml:space="preserve">Buddhism – Siddhartha Gautama, warrior, sets off on a live of </w:t>
      </w:r>
      <w:proofErr w:type="spellStart"/>
      <w:r w:rsidRPr="009B5364">
        <w:rPr>
          <w:rFonts w:ascii="Times New Roman" w:hAnsi="Times New Roman"/>
        </w:rPr>
        <w:t>self denial</w:t>
      </w:r>
      <w:proofErr w:type="spellEnd"/>
      <w:r w:rsidRPr="009B5364">
        <w:rPr>
          <w:rFonts w:ascii="Times New Roman" w:hAnsi="Times New Roman"/>
        </w:rPr>
        <w:t>.  He has an enlightenment, Buddha means the enlightened one</w:t>
      </w:r>
    </w:p>
    <w:p w:rsidR="008E1AA1" w:rsidRPr="009B5364" w:rsidRDefault="008E1AA1" w:rsidP="008E1AA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>Four noble truths</w:t>
      </w:r>
    </w:p>
    <w:p w:rsidR="008E1AA1" w:rsidRPr="009B5364" w:rsidRDefault="008E1AA1" w:rsidP="008E1AA1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>all life involves suffering</w:t>
      </w:r>
    </w:p>
    <w:p w:rsidR="008E1AA1" w:rsidRPr="009B5364" w:rsidRDefault="008E1AA1" w:rsidP="008E1AA1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>all suffering is from desire for worldly goods and material things</w:t>
      </w:r>
    </w:p>
    <w:p w:rsidR="008E1AA1" w:rsidRPr="009B5364" w:rsidRDefault="008E1AA1" w:rsidP="008E1AA1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>end suffering by eliminating earthly desires</w:t>
      </w:r>
    </w:p>
    <w:p w:rsidR="008E1AA1" w:rsidRPr="009B5364" w:rsidRDefault="008E1AA1" w:rsidP="008E1AA1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>eliminate earthly desires by following Buddha’s 8 fold path (meditate, reflect, refrain from earthly pleasures)</w:t>
      </w:r>
    </w:p>
    <w:p w:rsidR="008E1AA1" w:rsidRPr="009B5364" w:rsidRDefault="008E1AA1" w:rsidP="008E1AA1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>Detachment from earthly pleasures leads to nirvana</w:t>
      </w:r>
    </w:p>
    <w:p w:rsidR="008E1AA1" w:rsidRPr="009B5364" w:rsidRDefault="008E1AA1" w:rsidP="008E1AA1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>Comparing Indian Spiritual Traditions</w:t>
      </w:r>
    </w:p>
    <w:p w:rsidR="008E1AA1" w:rsidRPr="009B5364" w:rsidRDefault="00934D24" w:rsidP="00934D24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>Jainism and Buddhism reject caste system (Hindu holds that caste determines karma)</w:t>
      </w:r>
    </w:p>
    <w:p w:rsidR="00934D24" w:rsidRPr="009B5364" w:rsidRDefault="00934D24" w:rsidP="00934D24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>Buddhism gained followers from lower castes due to its rejection of caste system and use of local dialects</w:t>
      </w:r>
    </w:p>
    <w:p w:rsidR="00934D24" w:rsidRPr="009B5364" w:rsidRDefault="00934D24" w:rsidP="00934D2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>Duty in Hinduism – oral poems communicated lessons of Hinduism w epic tales; birth death cycle ends when dharma is completed (Mahabharata and Ramayana)</w:t>
      </w:r>
    </w:p>
    <w:p w:rsidR="00934D24" w:rsidRPr="009B5364" w:rsidRDefault="00934D24" w:rsidP="00934D2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>Gender roles – females should be unselfish, devoted, subordinate</w:t>
      </w:r>
    </w:p>
    <w:p w:rsidR="00934D24" w:rsidRPr="009B5364" w:rsidRDefault="00934D24" w:rsidP="00934D2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9B5364">
        <w:rPr>
          <w:rFonts w:ascii="Times New Roman" w:hAnsi="Times New Roman"/>
        </w:rPr>
        <w:t>Mauryan</w:t>
      </w:r>
      <w:proofErr w:type="spellEnd"/>
      <w:r w:rsidRPr="009B5364">
        <w:rPr>
          <w:rFonts w:ascii="Times New Roman" w:hAnsi="Times New Roman"/>
        </w:rPr>
        <w:t xml:space="preserve"> Empire – spiritual and social organization most common, very little political unity, only </w:t>
      </w:r>
      <w:proofErr w:type="spellStart"/>
      <w:r w:rsidRPr="009B5364">
        <w:rPr>
          <w:rFonts w:ascii="Times New Roman" w:hAnsi="Times New Roman"/>
        </w:rPr>
        <w:t>Mauryan</w:t>
      </w:r>
      <w:proofErr w:type="spellEnd"/>
      <w:r w:rsidRPr="009B5364">
        <w:rPr>
          <w:rFonts w:ascii="Times New Roman" w:hAnsi="Times New Roman"/>
        </w:rPr>
        <w:t xml:space="preserve"> and </w:t>
      </w:r>
      <w:proofErr w:type="spellStart"/>
      <w:r w:rsidRPr="009B5364">
        <w:rPr>
          <w:rFonts w:ascii="Times New Roman" w:hAnsi="Times New Roman"/>
        </w:rPr>
        <w:t>Guptas</w:t>
      </w:r>
      <w:proofErr w:type="spellEnd"/>
    </w:p>
    <w:p w:rsidR="00934D24" w:rsidRPr="009B5364" w:rsidRDefault="00934D24" w:rsidP="00934D24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9B5364">
        <w:rPr>
          <w:rFonts w:ascii="Times New Roman" w:hAnsi="Times New Roman"/>
        </w:rPr>
        <w:t>Mauryan</w:t>
      </w:r>
      <w:proofErr w:type="spellEnd"/>
      <w:r w:rsidRPr="009B5364">
        <w:rPr>
          <w:rFonts w:ascii="Times New Roman" w:hAnsi="Times New Roman"/>
        </w:rPr>
        <w:t xml:space="preserve"> dynasty, 4</w:t>
      </w:r>
      <w:r w:rsidRPr="009B5364">
        <w:rPr>
          <w:rFonts w:ascii="Times New Roman" w:hAnsi="Times New Roman"/>
          <w:vertAlign w:val="superscript"/>
        </w:rPr>
        <w:t>th</w:t>
      </w:r>
      <w:r w:rsidRPr="009B5364">
        <w:rPr>
          <w:rFonts w:ascii="Times New Roman" w:hAnsi="Times New Roman"/>
        </w:rPr>
        <w:t xml:space="preserve"> cent BCE; Chandragupta </w:t>
      </w:r>
      <w:proofErr w:type="spellStart"/>
      <w:r w:rsidRPr="009B5364">
        <w:rPr>
          <w:rFonts w:ascii="Times New Roman" w:hAnsi="Times New Roman"/>
        </w:rPr>
        <w:t>Maurya</w:t>
      </w:r>
      <w:proofErr w:type="spellEnd"/>
      <w:r w:rsidRPr="009B5364">
        <w:rPr>
          <w:rFonts w:ascii="Times New Roman" w:hAnsi="Times New Roman"/>
        </w:rPr>
        <w:t xml:space="preserve"> centralized </w:t>
      </w:r>
      <w:proofErr w:type="spellStart"/>
      <w:r w:rsidRPr="009B5364">
        <w:rPr>
          <w:rFonts w:ascii="Times New Roman" w:hAnsi="Times New Roman"/>
        </w:rPr>
        <w:t>govt</w:t>
      </w:r>
      <w:proofErr w:type="spellEnd"/>
      <w:r w:rsidRPr="009B5364">
        <w:rPr>
          <w:rFonts w:ascii="Times New Roman" w:hAnsi="Times New Roman"/>
        </w:rPr>
        <w:t xml:space="preserve"> throughout most of subcontinent</w:t>
      </w:r>
    </w:p>
    <w:p w:rsidR="00934D24" w:rsidRPr="009B5364" w:rsidRDefault="00934D24" w:rsidP="00934D24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9B5364">
        <w:rPr>
          <w:rFonts w:ascii="Times New Roman" w:hAnsi="Times New Roman"/>
        </w:rPr>
        <w:t>Mauryan</w:t>
      </w:r>
      <w:proofErr w:type="spellEnd"/>
      <w:r w:rsidRPr="009B5364">
        <w:rPr>
          <w:rFonts w:ascii="Times New Roman" w:hAnsi="Times New Roman"/>
        </w:rPr>
        <w:t xml:space="preserve"> </w:t>
      </w:r>
      <w:proofErr w:type="spellStart"/>
      <w:r w:rsidRPr="009B5364">
        <w:rPr>
          <w:rFonts w:ascii="Times New Roman" w:hAnsi="Times New Roman"/>
        </w:rPr>
        <w:t>govt</w:t>
      </w:r>
      <w:proofErr w:type="spellEnd"/>
      <w:r w:rsidRPr="009B5364">
        <w:rPr>
          <w:rFonts w:ascii="Times New Roman" w:hAnsi="Times New Roman"/>
        </w:rPr>
        <w:t xml:space="preserve"> – each province had a capital w a prince who represented the emperor, and council of ministers; province divided into districts governed by ministers; army kept peace, spy network controlled unrest; heavy taxation</w:t>
      </w:r>
    </w:p>
    <w:p w:rsidR="00934D24" w:rsidRPr="009B5364" w:rsidRDefault="00934D24" w:rsidP="00934D24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9B5364">
        <w:rPr>
          <w:rFonts w:ascii="Times New Roman" w:hAnsi="Times New Roman"/>
        </w:rPr>
        <w:t>Ashoka</w:t>
      </w:r>
      <w:proofErr w:type="spellEnd"/>
      <w:r w:rsidRPr="009B5364">
        <w:rPr>
          <w:rFonts w:ascii="Times New Roman" w:hAnsi="Times New Roman"/>
        </w:rPr>
        <w:t xml:space="preserve"> </w:t>
      </w:r>
      <w:proofErr w:type="spellStart"/>
      <w:r w:rsidRPr="009B5364">
        <w:rPr>
          <w:rFonts w:ascii="Times New Roman" w:hAnsi="Times New Roman"/>
        </w:rPr>
        <w:t>Maurya</w:t>
      </w:r>
      <w:proofErr w:type="spellEnd"/>
      <w:r w:rsidRPr="009B5364">
        <w:rPr>
          <w:rFonts w:ascii="Times New Roman" w:hAnsi="Times New Roman"/>
        </w:rPr>
        <w:t xml:space="preserve"> – grandson of Chandragupta; called “the Great</w:t>
      </w:r>
      <w:r w:rsidR="0021673D" w:rsidRPr="009B5364">
        <w:rPr>
          <w:rFonts w:ascii="Times New Roman" w:hAnsi="Times New Roman"/>
        </w:rPr>
        <w:t>;</w:t>
      </w:r>
      <w:r w:rsidRPr="009B5364">
        <w:rPr>
          <w:rFonts w:ascii="Times New Roman" w:hAnsi="Times New Roman"/>
        </w:rPr>
        <w:t>”</w:t>
      </w:r>
      <w:r w:rsidR="0021673D" w:rsidRPr="009B5364">
        <w:rPr>
          <w:rFonts w:ascii="Times New Roman" w:hAnsi="Times New Roman"/>
        </w:rPr>
        <w:t xml:space="preserve"> second thoughts about causing so much death, converts to Buddhism and ends violence; built monasteries and sends out missionaries</w:t>
      </w:r>
    </w:p>
    <w:p w:rsidR="0021673D" w:rsidRPr="009B5364" w:rsidRDefault="0021673D" w:rsidP="0021673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9B5364">
        <w:rPr>
          <w:rFonts w:ascii="Times New Roman" w:hAnsi="Times New Roman"/>
        </w:rPr>
        <w:t>Ashoka</w:t>
      </w:r>
      <w:proofErr w:type="spellEnd"/>
      <w:r w:rsidRPr="009B5364">
        <w:rPr>
          <w:rFonts w:ascii="Times New Roman" w:hAnsi="Times New Roman"/>
        </w:rPr>
        <w:t xml:space="preserve"> the Greats achievements – effective governor; efficient tax collection; build roads, encouraged trade, ended slavery, Rock and Pillar Edicts carved in stone administrative policies; promoted peace</w:t>
      </w:r>
    </w:p>
    <w:p w:rsidR="0021673D" w:rsidRPr="009B5364" w:rsidRDefault="0021673D" w:rsidP="0021673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 xml:space="preserve">Decline of </w:t>
      </w:r>
      <w:proofErr w:type="spellStart"/>
      <w:r w:rsidRPr="009B5364">
        <w:rPr>
          <w:rFonts w:ascii="Times New Roman" w:hAnsi="Times New Roman"/>
        </w:rPr>
        <w:t>Mauryan</w:t>
      </w:r>
      <w:proofErr w:type="spellEnd"/>
      <w:r w:rsidRPr="009B5364">
        <w:rPr>
          <w:rFonts w:ascii="Times New Roman" w:hAnsi="Times New Roman"/>
        </w:rPr>
        <w:t xml:space="preserve"> Dynasty – 50 years after </w:t>
      </w:r>
      <w:proofErr w:type="spellStart"/>
      <w:r w:rsidRPr="009B5364">
        <w:rPr>
          <w:rFonts w:ascii="Times New Roman" w:hAnsi="Times New Roman"/>
        </w:rPr>
        <w:t>Ashoka’s</w:t>
      </w:r>
      <w:proofErr w:type="spellEnd"/>
      <w:r w:rsidRPr="009B5364">
        <w:rPr>
          <w:rFonts w:ascii="Times New Roman" w:hAnsi="Times New Roman"/>
        </w:rPr>
        <w:t xml:space="preserve"> death in 232 BC; gov’t and army declined</w:t>
      </w:r>
    </w:p>
    <w:p w:rsidR="0021673D" w:rsidRPr="009B5364" w:rsidRDefault="0021673D" w:rsidP="0021673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>Trade in Goods and Ideas – silk from China, spices from Southeast Asia; Indian textiles traded w Romans; sea trade to Mediterranean and Egypt</w:t>
      </w:r>
    </w:p>
    <w:p w:rsidR="009B5364" w:rsidRDefault="009B536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1673D" w:rsidRPr="009B5364" w:rsidRDefault="0021673D" w:rsidP="0021673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lastRenderedPageBreak/>
        <w:t>Gupta Dynasty -  late third cent BC, Golden Age for India; extensive trade w Europe via Silk Road</w:t>
      </w:r>
    </w:p>
    <w:p w:rsidR="0021673D" w:rsidRPr="009B5364" w:rsidRDefault="0021673D" w:rsidP="0021673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 xml:space="preserve">Governing the Empire – provinces w provincial kings or Gupta princes; all responsible to emperor in capital of </w:t>
      </w:r>
      <w:proofErr w:type="spellStart"/>
      <w:r w:rsidRPr="009B5364">
        <w:rPr>
          <w:rFonts w:ascii="Times New Roman" w:hAnsi="Times New Roman"/>
        </w:rPr>
        <w:t>Pataliputra</w:t>
      </w:r>
      <w:proofErr w:type="spellEnd"/>
    </w:p>
    <w:p w:rsidR="0021673D" w:rsidRPr="009B5364" w:rsidRDefault="0021673D" w:rsidP="0021673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>Scientific achievements in Math – improve health care, free hospitals, pioneered setting broken bones and skin grafts; first inoculations; numbers 0-9 used today as Arabic numbers</w:t>
      </w:r>
    </w:p>
    <w:p w:rsidR="0021673D" w:rsidRPr="009B5364" w:rsidRDefault="0021673D" w:rsidP="0021673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 xml:space="preserve">Gupta religion – Hindu in upper classes; many universities for study of </w:t>
      </w:r>
      <w:proofErr w:type="spellStart"/>
      <w:r w:rsidRPr="009B5364">
        <w:rPr>
          <w:rFonts w:ascii="Times New Roman" w:hAnsi="Times New Roman"/>
        </w:rPr>
        <w:t>govt</w:t>
      </w:r>
      <w:proofErr w:type="spellEnd"/>
      <w:r w:rsidRPr="009B5364">
        <w:rPr>
          <w:rFonts w:ascii="Times New Roman" w:hAnsi="Times New Roman"/>
        </w:rPr>
        <w:t xml:space="preserve">, astronomy, math, art, painting; Buddhism and Hinduism </w:t>
      </w:r>
    </w:p>
    <w:p w:rsidR="0021673D" w:rsidRPr="009B5364" w:rsidRDefault="0021673D" w:rsidP="0021673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>Spread of Buddhism – interaction w China via Silk Road spreads Buddhism to China</w:t>
      </w:r>
    </w:p>
    <w:p w:rsidR="00BD078D" w:rsidRPr="009B5364" w:rsidRDefault="0021673D" w:rsidP="00BD078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>Decline of Gupta – economically successful, but unable to truly centralize such diverse groups; disunity in far flung areas and invasions  by nomad</w:t>
      </w:r>
      <w:r w:rsidR="00BD078D" w:rsidRPr="009B5364">
        <w:rPr>
          <w:rFonts w:ascii="Times New Roman" w:hAnsi="Times New Roman"/>
        </w:rPr>
        <w:t>s end dynasty, as Huns take over</w:t>
      </w:r>
    </w:p>
    <w:p w:rsidR="00BD078D" w:rsidRPr="009B5364" w:rsidRDefault="00BD078D" w:rsidP="00BD078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 xml:space="preserve"> Three Great Philosophical Traditions </w:t>
      </w:r>
    </w:p>
    <w:p w:rsidR="00BD078D" w:rsidRPr="009B5364" w:rsidRDefault="00BD078D" w:rsidP="00BD078D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 xml:space="preserve">Confucius – philosopher b 551 </w:t>
      </w:r>
      <w:proofErr w:type="spellStart"/>
      <w:r w:rsidRPr="009B5364">
        <w:rPr>
          <w:rFonts w:ascii="Times New Roman" w:hAnsi="Times New Roman"/>
        </w:rPr>
        <w:t>bc</w:t>
      </w:r>
      <w:proofErr w:type="spellEnd"/>
      <w:r w:rsidRPr="009B5364">
        <w:rPr>
          <w:rFonts w:ascii="Times New Roman" w:hAnsi="Times New Roman"/>
        </w:rPr>
        <w:t>, poor, traveled in China, gaining knowledge, Confucianism, text called Analects</w:t>
      </w:r>
    </w:p>
    <w:p w:rsidR="00BD078D" w:rsidRPr="009B5364" w:rsidRDefault="00BD078D" w:rsidP="00BD078D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>Teachings of Confucius – respect social hierarchies and traditions; respect for family, elders, ancestors; Golden Rule; humility, virtue</w:t>
      </w:r>
    </w:p>
    <w:p w:rsidR="00BD078D" w:rsidRPr="009B5364" w:rsidRDefault="00BD078D" w:rsidP="00BD078D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>Confucianism and family – most important social unit in Chinese society, not wealth or accomplishments; all live together, share duties; father is head, older means more respect; arranged marriages; filial piety is duty of family members to subordinate their needs to male head of family; women no rights or education</w:t>
      </w:r>
    </w:p>
    <w:p w:rsidR="00BD078D" w:rsidRPr="009B5364" w:rsidRDefault="00BD078D" w:rsidP="00BD078D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 xml:space="preserve">Daoism  (Taoism) – Laozi founded, text Dao De Jing; seek happiness and wisdom by path of </w:t>
      </w:r>
      <w:proofErr w:type="spellStart"/>
      <w:r w:rsidRPr="009B5364">
        <w:rPr>
          <w:rFonts w:ascii="Times New Roman" w:hAnsi="Times New Roman"/>
        </w:rPr>
        <w:t>dao</w:t>
      </w:r>
      <w:proofErr w:type="spellEnd"/>
      <w:r w:rsidRPr="009B5364">
        <w:rPr>
          <w:rFonts w:ascii="Times New Roman" w:hAnsi="Times New Roman"/>
        </w:rPr>
        <w:t>; renounce worldliness, seek harmony in nature; Yin (submissive side of humanity, female ) yang (aggressive side, male); goal is to keep two sides balanced</w:t>
      </w:r>
    </w:p>
    <w:p w:rsidR="00BD078D" w:rsidRPr="009B5364" w:rsidRDefault="00BD078D" w:rsidP="00BD078D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>Legalism – human nature is bad, society needs strict laws and punishments for control; education not necessary, actually discouraged; collective responsibility for all members of community, turn in friends and family who break laws; legalism eventually dies off</w:t>
      </w:r>
    </w:p>
    <w:p w:rsidR="00BD078D" w:rsidRPr="009B5364" w:rsidRDefault="00BD078D" w:rsidP="0017205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 xml:space="preserve">Qin </w:t>
      </w:r>
      <w:r w:rsidR="0017205E" w:rsidRPr="009B5364">
        <w:rPr>
          <w:rFonts w:ascii="Times New Roman" w:hAnsi="Times New Roman"/>
        </w:rPr>
        <w:t>(chin)</w:t>
      </w:r>
      <w:r w:rsidRPr="009B5364">
        <w:rPr>
          <w:rFonts w:ascii="Times New Roman" w:hAnsi="Times New Roman"/>
        </w:rPr>
        <w:t xml:space="preserve">Dynasty of China </w:t>
      </w:r>
      <w:r w:rsidR="0017205E" w:rsidRPr="009B5364">
        <w:rPr>
          <w:rFonts w:ascii="Times New Roman" w:hAnsi="Times New Roman"/>
        </w:rPr>
        <w:t>–</w:t>
      </w:r>
      <w:r w:rsidRPr="009B5364">
        <w:rPr>
          <w:rFonts w:ascii="Times New Roman" w:hAnsi="Times New Roman"/>
        </w:rPr>
        <w:t xml:space="preserve"> </w:t>
      </w:r>
      <w:r w:rsidR="0017205E" w:rsidRPr="009B5364">
        <w:rPr>
          <w:rFonts w:ascii="Times New Roman" w:hAnsi="Times New Roman"/>
        </w:rPr>
        <w:t xml:space="preserve">short and very brutal; Qin </w:t>
      </w:r>
      <w:proofErr w:type="spellStart"/>
      <w:r w:rsidR="0017205E" w:rsidRPr="009B5364">
        <w:rPr>
          <w:rFonts w:ascii="Times New Roman" w:hAnsi="Times New Roman"/>
        </w:rPr>
        <w:t>Shihuangdi</w:t>
      </w:r>
      <w:proofErr w:type="spellEnd"/>
      <w:r w:rsidR="0017205E" w:rsidRPr="009B5364">
        <w:rPr>
          <w:rFonts w:ascii="Times New Roman" w:hAnsi="Times New Roman"/>
        </w:rPr>
        <w:t xml:space="preserve"> (first emperor); very centralized; abolished local laws; burned books, burned scholars alive; dissenters executed or exiled or forced labor on great wall; those who died building wall were buried within the walls</w:t>
      </w:r>
    </w:p>
    <w:p w:rsidR="0017205E" w:rsidRPr="009B5364" w:rsidRDefault="0017205E" w:rsidP="0017205E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>Achievements of Qin – size of empire; peasants could own land; standardized Chinese script; standardized coinage, weights and measures; built canals and roads, helping trade; 7000 life-sized terra cotta soldiers buried w Qin</w:t>
      </w:r>
    </w:p>
    <w:p w:rsidR="0017205E" w:rsidRPr="009B5364" w:rsidRDefault="0017205E" w:rsidP="0017205E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>Upon Qin’s death, his son was killed by rebels who seized power</w:t>
      </w:r>
    </w:p>
    <w:p w:rsidR="0017205E" w:rsidRPr="009B5364" w:rsidRDefault="0017205E" w:rsidP="00DA3517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 xml:space="preserve">Han dynasty - Han </w:t>
      </w:r>
      <w:proofErr w:type="spellStart"/>
      <w:r w:rsidRPr="009B5364">
        <w:rPr>
          <w:rFonts w:ascii="Times New Roman" w:hAnsi="Times New Roman"/>
        </w:rPr>
        <w:t>Wudi</w:t>
      </w:r>
      <w:proofErr w:type="spellEnd"/>
      <w:r w:rsidRPr="009B5364">
        <w:rPr>
          <w:rFonts w:ascii="Times New Roman" w:hAnsi="Times New Roman"/>
        </w:rPr>
        <w:t xml:space="preserve"> expanded empire to Korea and Vietnam, and Central Asia</w:t>
      </w:r>
    </w:p>
    <w:p w:rsidR="0017205E" w:rsidRPr="009B5364" w:rsidRDefault="0017205E" w:rsidP="0017205E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 xml:space="preserve">Central </w:t>
      </w:r>
      <w:proofErr w:type="spellStart"/>
      <w:r w:rsidRPr="009B5364">
        <w:rPr>
          <w:rFonts w:ascii="Times New Roman" w:hAnsi="Times New Roman"/>
        </w:rPr>
        <w:t>govt</w:t>
      </w:r>
      <w:proofErr w:type="spellEnd"/>
      <w:r w:rsidRPr="009B5364">
        <w:rPr>
          <w:rFonts w:ascii="Times New Roman" w:hAnsi="Times New Roman"/>
        </w:rPr>
        <w:t xml:space="preserve"> – expanded centralized Qin </w:t>
      </w:r>
      <w:proofErr w:type="spellStart"/>
      <w:r w:rsidRPr="009B5364">
        <w:rPr>
          <w:rFonts w:ascii="Times New Roman" w:hAnsi="Times New Roman"/>
        </w:rPr>
        <w:t>govt</w:t>
      </w:r>
      <w:proofErr w:type="spellEnd"/>
      <w:r w:rsidRPr="009B5364">
        <w:rPr>
          <w:rFonts w:ascii="Times New Roman" w:hAnsi="Times New Roman"/>
        </w:rPr>
        <w:t xml:space="preserve">; introduced civil service exam; hire people based on test taking, rather than family connections; created national universities to help people pass test; well-trained and well respected bureaucracy; </w:t>
      </w:r>
      <w:proofErr w:type="spellStart"/>
      <w:r w:rsidRPr="009B5364">
        <w:rPr>
          <w:rFonts w:ascii="Times New Roman" w:hAnsi="Times New Roman"/>
        </w:rPr>
        <w:t>Pax</w:t>
      </w:r>
      <w:proofErr w:type="spellEnd"/>
      <w:r w:rsidRPr="009B5364">
        <w:rPr>
          <w:rFonts w:ascii="Times New Roman" w:hAnsi="Times New Roman"/>
        </w:rPr>
        <w:t xml:space="preserve"> </w:t>
      </w:r>
      <w:proofErr w:type="spellStart"/>
      <w:r w:rsidRPr="009B5364">
        <w:rPr>
          <w:rFonts w:ascii="Times New Roman" w:hAnsi="Times New Roman"/>
        </w:rPr>
        <w:t>Sinica</w:t>
      </w:r>
      <w:proofErr w:type="spellEnd"/>
      <w:r w:rsidRPr="009B5364">
        <w:rPr>
          <w:rFonts w:ascii="Times New Roman" w:hAnsi="Times New Roman"/>
        </w:rPr>
        <w:t xml:space="preserve"> – economy and population grew</w:t>
      </w:r>
    </w:p>
    <w:p w:rsidR="0017205E" w:rsidRPr="009B5364" w:rsidRDefault="0017205E" w:rsidP="0017205E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>Silk Road Trade – contact w Rome, contact w Buddhism; silk production increased in quantity and quality</w:t>
      </w:r>
    </w:p>
    <w:p w:rsidR="0017205E" w:rsidRPr="009B5364" w:rsidRDefault="0017205E" w:rsidP="0017205E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 xml:space="preserve">Paper, calendar and farming – 100 CE paper invented and 365 day calendar; iron plow w yoke </w:t>
      </w:r>
    </w:p>
    <w:p w:rsidR="0017205E" w:rsidRPr="009B5364" w:rsidRDefault="0017205E" w:rsidP="0017205E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 xml:space="preserve">Capital cities – </w:t>
      </w:r>
      <w:proofErr w:type="spellStart"/>
      <w:r w:rsidRPr="009B5364">
        <w:rPr>
          <w:rFonts w:ascii="Times New Roman" w:hAnsi="Times New Roman"/>
        </w:rPr>
        <w:t>Chang’an</w:t>
      </w:r>
      <w:proofErr w:type="spellEnd"/>
      <w:r w:rsidRPr="009B5364">
        <w:rPr>
          <w:rFonts w:ascii="Times New Roman" w:hAnsi="Times New Roman"/>
        </w:rPr>
        <w:t xml:space="preserve"> capital, walled city</w:t>
      </w:r>
      <w:r w:rsidR="00E251C0" w:rsidRPr="009B5364">
        <w:rPr>
          <w:rFonts w:ascii="Times New Roman" w:hAnsi="Times New Roman"/>
        </w:rPr>
        <w:t>; eastern end of Silk Road; bureaucrats lived here</w:t>
      </w:r>
    </w:p>
    <w:p w:rsidR="00E251C0" w:rsidRPr="009B5364" w:rsidRDefault="00E251C0" w:rsidP="00E251C0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9B5364">
        <w:rPr>
          <w:rFonts w:ascii="Times New Roman" w:hAnsi="Times New Roman"/>
        </w:rPr>
        <w:t>Disease, inequality and unrest – spread of disease on Silk Road, small pox, measles, bubonic plague, ¼ pop died; small landowners had to sell to large ones, increasing inequalities; land reforms led to unrest and revolts; Yellow Turban Rebellion – peasant revolts re land and famine</w:t>
      </w:r>
    </w:p>
    <w:p w:rsidR="00934D24" w:rsidRDefault="00934D24" w:rsidP="00934D24">
      <w:pPr>
        <w:ind w:firstLine="720"/>
      </w:pPr>
    </w:p>
    <w:p w:rsidR="00934D24" w:rsidRDefault="00934D24" w:rsidP="00934D24"/>
    <w:sectPr w:rsidR="00934D24" w:rsidSect="001720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144D"/>
    <w:multiLevelType w:val="hybridMultilevel"/>
    <w:tmpl w:val="97980FBA"/>
    <w:lvl w:ilvl="0" w:tplc="258CB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0282"/>
    <w:multiLevelType w:val="hybridMultilevel"/>
    <w:tmpl w:val="0450DA98"/>
    <w:lvl w:ilvl="0" w:tplc="43A44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E472DB"/>
    <w:multiLevelType w:val="hybridMultilevel"/>
    <w:tmpl w:val="3B7EC6F6"/>
    <w:lvl w:ilvl="0" w:tplc="015C73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056F94"/>
    <w:multiLevelType w:val="hybridMultilevel"/>
    <w:tmpl w:val="7B4C9B7C"/>
    <w:lvl w:ilvl="0" w:tplc="A016DB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5047FA"/>
    <w:multiLevelType w:val="hybridMultilevel"/>
    <w:tmpl w:val="C4E044A6"/>
    <w:lvl w:ilvl="0" w:tplc="8ABE35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6555B5"/>
    <w:multiLevelType w:val="hybridMultilevel"/>
    <w:tmpl w:val="10247D0E"/>
    <w:lvl w:ilvl="0" w:tplc="89C866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406EB6"/>
    <w:multiLevelType w:val="hybridMultilevel"/>
    <w:tmpl w:val="780E1644"/>
    <w:lvl w:ilvl="0" w:tplc="659EEC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CF68D5"/>
    <w:multiLevelType w:val="hybridMultilevel"/>
    <w:tmpl w:val="F5AC63A0"/>
    <w:lvl w:ilvl="0" w:tplc="21A4FE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CB0D46"/>
    <w:multiLevelType w:val="hybridMultilevel"/>
    <w:tmpl w:val="527E3714"/>
    <w:lvl w:ilvl="0" w:tplc="C91EFBC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1FB4EE7"/>
    <w:multiLevelType w:val="hybridMultilevel"/>
    <w:tmpl w:val="2E4EB306"/>
    <w:lvl w:ilvl="0" w:tplc="5B10C81A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3B165C8"/>
    <w:multiLevelType w:val="hybridMultilevel"/>
    <w:tmpl w:val="C2801B22"/>
    <w:lvl w:ilvl="0" w:tplc="EDCC4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8DE411F"/>
    <w:multiLevelType w:val="hybridMultilevel"/>
    <w:tmpl w:val="A78AE46C"/>
    <w:lvl w:ilvl="0" w:tplc="35E4CA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F12FED"/>
    <w:multiLevelType w:val="hybridMultilevel"/>
    <w:tmpl w:val="4300E132"/>
    <w:lvl w:ilvl="0" w:tplc="7D20AB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12"/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A1"/>
    <w:rsid w:val="0017205E"/>
    <w:rsid w:val="0021673D"/>
    <w:rsid w:val="00322864"/>
    <w:rsid w:val="003736FA"/>
    <w:rsid w:val="00391E24"/>
    <w:rsid w:val="00426418"/>
    <w:rsid w:val="008E1AA1"/>
    <w:rsid w:val="00934D24"/>
    <w:rsid w:val="009B5364"/>
    <w:rsid w:val="009B696E"/>
    <w:rsid w:val="00BD078D"/>
    <w:rsid w:val="00E2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5CE01-27AF-4C27-8E81-1F785D93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A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MDCPS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Bryson-prieto, Gina M.</dc:creator>
  <cp:lastModifiedBy>Yohannes Kibret</cp:lastModifiedBy>
  <cp:revision>2</cp:revision>
  <cp:lastPrinted>2015-10-11T19:44:00Z</cp:lastPrinted>
  <dcterms:created xsi:type="dcterms:W3CDTF">2019-04-04T14:29:00Z</dcterms:created>
  <dcterms:modified xsi:type="dcterms:W3CDTF">2019-04-04T14:29:00Z</dcterms:modified>
</cp:coreProperties>
</file>